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928" w:type="dxa"/>
        <w:tblLook w:val="04A0"/>
      </w:tblPr>
      <w:tblGrid>
        <w:gridCol w:w="5209"/>
      </w:tblGrid>
      <w:tr w:rsidR="00CE4019" w:rsidTr="009F54AE">
        <w:tc>
          <w:tcPr>
            <w:tcW w:w="5209" w:type="dxa"/>
            <w:tcBorders>
              <w:top w:val="nil"/>
              <w:left w:val="nil"/>
              <w:bottom w:val="nil"/>
              <w:right w:val="nil"/>
            </w:tcBorders>
          </w:tcPr>
          <w:p w:rsidR="00CE4019" w:rsidRDefault="00CE4019" w:rsidP="009F5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0075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E4019" w:rsidRDefault="00CE4019" w:rsidP="009F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CE4019" w:rsidRDefault="00CE4019" w:rsidP="009F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Железногорск </w:t>
            </w:r>
          </w:p>
          <w:p w:rsidR="00CE4019" w:rsidRDefault="00CE4019" w:rsidP="00CE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 _</w:t>
            </w:r>
            <w:r w:rsidR="00745470" w:rsidRPr="0074547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27.05.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____2020  №  _</w:t>
            </w:r>
            <w:r w:rsidR="00745470" w:rsidRPr="0074547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956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    </w:t>
            </w:r>
          </w:p>
          <w:p w:rsidR="00007513" w:rsidRDefault="00007513" w:rsidP="00CE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513" w:rsidRDefault="00007513" w:rsidP="0000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007513" w:rsidRDefault="00007513" w:rsidP="00007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007513" w:rsidRDefault="00007513" w:rsidP="00007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Железногорск </w:t>
            </w:r>
          </w:p>
          <w:p w:rsidR="00007513" w:rsidRDefault="00007513" w:rsidP="00007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Pr="0000751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27.03.2020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№  __</w:t>
            </w:r>
            <w:r w:rsidRPr="0000751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662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    </w:t>
            </w:r>
          </w:p>
          <w:p w:rsidR="00007513" w:rsidRDefault="00007513" w:rsidP="00CE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4019" w:rsidRDefault="00CE4019" w:rsidP="00CE40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CE4019" w:rsidRPr="006B4FC0" w:rsidRDefault="00CE4019" w:rsidP="00C04E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FC0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CE4019" w:rsidRPr="00FE5AC6" w:rsidRDefault="00CE4019" w:rsidP="00CE401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комиссии  по </w:t>
      </w:r>
      <w:r w:rsidRPr="00FE5AC6">
        <w:rPr>
          <w:rFonts w:ascii="Times New Roman" w:hAnsi="Times New Roman"/>
          <w:bCs/>
          <w:sz w:val="28"/>
          <w:szCs w:val="28"/>
        </w:rPr>
        <w:t>выявлению обстоятельств, свидетельствующих о необходимости оказания содействия в преодолении трудной жизненной ситуации детям-сиротам и детям, оставшимся без попечения родителей, лицам из числа детей-сирот и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являющимся нанимателями</w:t>
      </w:r>
      <w:proofErr w:type="gramEnd"/>
      <w:r w:rsidRPr="00FE5AC6">
        <w:rPr>
          <w:rFonts w:ascii="Times New Roman" w:hAnsi="Times New Roman"/>
          <w:bCs/>
          <w:sz w:val="28"/>
          <w:szCs w:val="28"/>
        </w:rPr>
        <w:t xml:space="preserve"> жилого помещения по договору найма специализированного жилого помещения</w:t>
      </w:r>
    </w:p>
    <w:p w:rsidR="00CE4019" w:rsidRDefault="00CE4019" w:rsidP="00CE40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6627"/>
      </w:tblGrid>
      <w:tr w:rsidR="00CE4019" w:rsidTr="009F54AE">
        <w:tc>
          <w:tcPr>
            <w:tcW w:w="3510" w:type="dxa"/>
          </w:tcPr>
          <w:p w:rsidR="00CE4019" w:rsidRDefault="00CE4019" w:rsidP="0000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Карташов Евгений Александрович</w:t>
            </w:r>
          </w:p>
        </w:tc>
        <w:tc>
          <w:tcPr>
            <w:tcW w:w="6627" w:type="dxa"/>
          </w:tcPr>
          <w:p w:rsidR="00CE4019" w:rsidRDefault="00CE4019" w:rsidP="009F5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аместитель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Главы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ЗАТО г. Железногорск по     </w:t>
            </w:r>
          </w:p>
          <w:p w:rsidR="00CE4019" w:rsidRDefault="00CE4019" w:rsidP="009F5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социальным вопросам,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  <w:p w:rsidR="00CE4019" w:rsidRPr="009F54AE" w:rsidRDefault="00CE4019" w:rsidP="009F5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E4019" w:rsidTr="009F54AE">
        <w:tc>
          <w:tcPr>
            <w:tcW w:w="3510" w:type="dxa"/>
          </w:tcPr>
          <w:p w:rsidR="00CE4019" w:rsidRDefault="00CE4019" w:rsidP="000075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Вершинина Галина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Исаковна</w:t>
            </w:r>
            <w:proofErr w:type="spellEnd"/>
          </w:p>
        </w:tc>
        <w:tc>
          <w:tcPr>
            <w:tcW w:w="6627" w:type="dxa"/>
          </w:tcPr>
          <w:p w:rsidR="00CE4019" w:rsidRDefault="00CE4019" w:rsidP="009F5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Отдела по делам семьи и детства </w:t>
            </w:r>
            <w:proofErr w:type="gramStart"/>
            <w:r w:rsidR="00007513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="00007513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CE4019" w:rsidRDefault="00CE4019" w:rsidP="009F5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</w:t>
            </w:r>
          </w:p>
          <w:p w:rsidR="00CE4019" w:rsidRPr="009F54AE" w:rsidRDefault="00CE4019" w:rsidP="009F5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E4019" w:rsidTr="009F54AE">
        <w:tc>
          <w:tcPr>
            <w:tcW w:w="3510" w:type="dxa"/>
          </w:tcPr>
          <w:p w:rsidR="00CE4019" w:rsidRDefault="00CE4019" w:rsidP="0000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Коляскина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Наталья Анатольевна</w:t>
            </w:r>
          </w:p>
        </w:tc>
        <w:tc>
          <w:tcPr>
            <w:tcW w:w="6627" w:type="dxa"/>
          </w:tcPr>
          <w:p w:rsidR="00CE4019" w:rsidRDefault="00CE4019" w:rsidP="009F5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главный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специалист Отдела по делам семьи и     </w:t>
            </w:r>
          </w:p>
          <w:p w:rsidR="00CE4019" w:rsidRDefault="00CE4019" w:rsidP="009F5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детства</w:t>
            </w:r>
            <w:r w:rsidR="000075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007513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="00007513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</w:t>
            </w:r>
          </w:p>
          <w:p w:rsidR="00CE4019" w:rsidRDefault="00CE4019" w:rsidP="009F5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4019" w:rsidTr="009F54AE">
        <w:trPr>
          <w:trHeight w:val="453"/>
        </w:trPr>
        <w:tc>
          <w:tcPr>
            <w:tcW w:w="3510" w:type="dxa"/>
          </w:tcPr>
          <w:p w:rsidR="00CE4019" w:rsidRDefault="00CE4019" w:rsidP="0000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Члены комиссии:                  </w:t>
            </w:r>
          </w:p>
          <w:p w:rsidR="00CE4019" w:rsidRDefault="00CE4019" w:rsidP="0000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  <w:tc>
          <w:tcPr>
            <w:tcW w:w="6627" w:type="dxa"/>
          </w:tcPr>
          <w:p w:rsidR="00CE4019" w:rsidRPr="00974DA7" w:rsidRDefault="00CE4019" w:rsidP="009F5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E4019" w:rsidTr="009F54AE">
        <w:tc>
          <w:tcPr>
            <w:tcW w:w="3510" w:type="dxa"/>
          </w:tcPr>
          <w:p w:rsidR="00CE35EC" w:rsidRDefault="00CE35EC" w:rsidP="000075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Ануфриева Каролина Александровна</w:t>
            </w:r>
          </w:p>
          <w:p w:rsidR="00CE35EC" w:rsidRDefault="00CE35EC" w:rsidP="000075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E35EC" w:rsidRDefault="00CE35EC" w:rsidP="000075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E35EC" w:rsidRDefault="00CE35EC" w:rsidP="000075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E35EC" w:rsidRDefault="00CE35EC" w:rsidP="000075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Блохин </w:t>
            </w:r>
            <w:r w:rsidRPr="00281407">
              <w:rPr>
                <w:rFonts w:ascii="Times New Roman" w:hAnsi="Times New Roman" w:cs="Times New Roman"/>
                <w:sz w:val="28"/>
                <w:szCs w:val="28"/>
              </w:rPr>
              <w:t>Владимир Петрович</w:t>
            </w:r>
          </w:p>
          <w:p w:rsidR="00CE35EC" w:rsidRDefault="00CE35EC" w:rsidP="000075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E4019" w:rsidRDefault="00CE4019" w:rsidP="000075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Булавчук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Людмила Григорьевна                      </w:t>
            </w:r>
          </w:p>
        </w:tc>
        <w:tc>
          <w:tcPr>
            <w:tcW w:w="6627" w:type="dxa"/>
          </w:tcPr>
          <w:p w:rsidR="00CE35EC" w:rsidRDefault="00CE35EC" w:rsidP="00CE35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187E6D">
              <w:rPr>
                <w:rFonts w:ascii="Times New Roman" w:hAnsi="Times New Roman"/>
                <w:sz w:val="28"/>
                <w:szCs w:val="28"/>
              </w:rPr>
              <w:t xml:space="preserve">главный специалист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187E6D">
              <w:rPr>
                <w:rFonts w:ascii="Times New Roman" w:hAnsi="Times New Roman"/>
                <w:sz w:val="28"/>
                <w:szCs w:val="28"/>
              </w:rPr>
              <w:t xml:space="preserve">муниципальный жилищный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  <w:p w:rsidR="00CE35EC" w:rsidRDefault="00CE35EC" w:rsidP="00CE35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7E6D">
              <w:rPr>
                <w:rFonts w:ascii="Times New Roman" w:hAnsi="Times New Roman"/>
                <w:sz w:val="28"/>
                <w:szCs w:val="28"/>
              </w:rPr>
              <w:t>инспектор Техническ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187E6D">
              <w:rPr>
                <w:rFonts w:ascii="Times New Roman" w:hAnsi="Times New Roman"/>
                <w:sz w:val="28"/>
                <w:szCs w:val="28"/>
              </w:rPr>
              <w:t xml:space="preserve"> отдел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187E6D">
              <w:rPr>
                <w:rFonts w:ascii="Times New Roman" w:hAnsi="Times New Roman"/>
                <w:sz w:val="28"/>
                <w:szCs w:val="28"/>
              </w:rPr>
              <w:t xml:space="preserve"> Управлени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187E6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  <w:p w:rsidR="00CE35EC" w:rsidRDefault="00CE35EC" w:rsidP="00CE35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7E6D">
              <w:rPr>
                <w:rFonts w:ascii="Times New Roman" w:hAnsi="Times New Roman"/>
                <w:sz w:val="28"/>
                <w:szCs w:val="28"/>
              </w:rPr>
              <w:t xml:space="preserve">городского хозяйства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                  г. Железногорск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CE35EC" w:rsidRDefault="00CE35EC" w:rsidP="009F5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E35EC" w:rsidRDefault="00CE35EC" w:rsidP="00CE35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407">
              <w:rPr>
                <w:rFonts w:ascii="Times New Roman" w:hAnsi="Times New Roman" w:cs="Times New Roman"/>
                <w:sz w:val="28"/>
                <w:szCs w:val="28"/>
              </w:rPr>
              <w:t>- руководител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81407">
              <w:rPr>
                <w:rFonts w:ascii="Times New Roman" w:hAnsi="Times New Roman" w:cs="Times New Roman"/>
                <w:sz w:val="28"/>
                <w:szCs w:val="28"/>
              </w:rPr>
              <w:t xml:space="preserve"> Межрегионального управления 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1407">
              <w:rPr>
                <w:rFonts w:ascii="Times New Roman" w:hAnsi="Times New Roman" w:cs="Times New Roman"/>
                <w:sz w:val="28"/>
                <w:szCs w:val="28"/>
              </w:rPr>
              <w:t xml:space="preserve">51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E35EC" w:rsidRDefault="00CE35EC" w:rsidP="00CE35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1407">
              <w:rPr>
                <w:rFonts w:ascii="Times New Roman" w:hAnsi="Times New Roman" w:cs="Times New Roman"/>
                <w:sz w:val="28"/>
                <w:szCs w:val="28"/>
              </w:rPr>
              <w:t>ФМБА России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  <w:p w:rsidR="00CE35EC" w:rsidRDefault="00CE35EC" w:rsidP="009F5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E4019" w:rsidRDefault="00CE4019" w:rsidP="009F5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B55377">
              <w:rPr>
                <w:rFonts w:ascii="Times New Roman" w:hAnsi="Times New Roman"/>
                <w:sz w:val="28"/>
                <w:szCs w:val="28"/>
              </w:rPr>
              <w:t>заместител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Pr="00B55377">
              <w:rPr>
                <w:rFonts w:ascii="Times New Roman" w:hAnsi="Times New Roman"/>
                <w:sz w:val="28"/>
                <w:szCs w:val="28"/>
              </w:rPr>
              <w:t xml:space="preserve"> директора КГКУ ЦЗН ЗАТО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</w:t>
            </w:r>
          </w:p>
          <w:p w:rsidR="00CE4019" w:rsidRDefault="00CE4019" w:rsidP="00C04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377">
              <w:rPr>
                <w:rFonts w:ascii="Times New Roman" w:hAnsi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55377">
              <w:rPr>
                <w:rFonts w:ascii="Times New Roman" w:hAnsi="Times New Roman"/>
                <w:sz w:val="28"/>
                <w:szCs w:val="28"/>
              </w:rPr>
              <w:t>Железногорск</w:t>
            </w:r>
            <w:r w:rsidR="00C04E86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  <w:p w:rsidR="009F54AE" w:rsidRDefault="009F54AE" w:rsidP="00C04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4019" w:rsidTr="009F54AE">
        <w:tc>
          <w:tcPr>
            <w:tcW w:w="3510" w:type="dxa"/>
          </w:tcPr>
          <w:p w:rsidR="00CE35EC" w:rsidRDefault="00CE35EC" w:rsidP="00CE35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Каверзина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Светлана</w:t>
            </w:r>
          </w:p>
          <w:p w:rsidR="00CE35EC" w:rsidRDefault="00CE35EC" w:rsidP="00CE3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Васильевна</w:t>
            </w:r>
          </w:p>
          <w:p w:rsidR="00CE35EC" w:rsidRDefault="00CE35EC" w:rsidP="0000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E4019" w:rsidRDefault="00CE4019" w:rsidP="0000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Капутский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Лев Петрович</w:t>
            </w:r>
          </w:p>
        </w:tc>
        <w:tc>
          <w:tcPr>
            <w:tcW w:w="6627" w:type="dxa"/>
          </w:tcPr>
          <w:p w:rsidR="00CE35EC" w:rsidRDefault="00CE35EC" w:rsidP="00CE35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281407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Управлени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814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CE35EC" w:rsidRDefault="00CE35EC" w:rsidP="00CE35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281407">
              <w:rPr>
                <w:rFonts w:ascii="Times New Roman" w:hAnsi="Times New Roman" w:cs="Times New Roman"/>
                <w:sz w:val="28"/>
                <w:szCs w:val="28"/>
              </w:rPr>
              <w:t>радостроительства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ЗАТО                            </w:t>
            </w:r>
          </w:p>
          <w:p w:rsidR="00CE35EC" w:rsidRDefault="00CE35EC" w:rsidP="00CE35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Железногорск</w:t>
            </w:r>
          </w:p>
          <w:p w:rsidR="00CE4019" w:rsidRDefault="00CE4019" w:rsidP="00CE4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начальник отдела участковых уполномоченных    </w:t>
            </w:r>
          </w:p>
          <w:p w:rsidR="00CE4019" w:rsidRDefault="00CE4019" w:rsidP="00CE4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полиции и по делам несовершеннолетних  </w:t>
            </w:r>
          </w:p>
          <w:p w:rsidR="00CE4019" w:rsidRDefault="00CE4019" w:rsidP="00CE4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Межмуниципального управления МВД России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CE4019" w:rsidRDefault="00CE4019" w:rsidP="00CE4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 Железногорск, майор полиции</w:t>
            </w:r>
            <w:r w:rsidR="00C04E86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  <w:p w:rsidR="009F54AE" w:rsidRPr="009F54AE" w:rsidRDefault="009F54AE" w:rsidP="00CE4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E4019" w:rsidTr="009F54AE">
        <w:tc>
          <w:tcPr>
            <w:tcW w:w="3510" w:type="dxa"/>
          </w:tcPr>
          <w:p w:rsidR="00CE4019" w:rsidRDefault="00CE4019" w:rsidP="0000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Мукимова Марина Андреевна</w:t>
            </w:r>
          </w:p>
        </w:tc>
        <w:tc>
          <w:tcPr>
            <w:tcW w:w="6627" w:type="dxa"/>
          </w:tcPr>
          <w:p w:rsidR="00CE4019" w:rsidRDefault="00CE4019" w:rsidP="00CE4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главный специалист-эксперт отдела     </w:t>
            </w:r>
          </w:p>
          <w:p w:rsidR="00CE4019" w:rsidRDefault="00CE4019" w:rsidP="00CE4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 мер социальной поддержки семьям    </w:t>
            </w:r>
          </w:p>
          <w:p w:rsidR="00CE4019" w:rsidRDefault="00CE4019" w:rsidP="00CE4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 детьми  ТО КГКУ «УСЗН» </w:t>
            </w:r>
            <w:r w:rsidR="00C04E86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  <w:p w:rsidR="009F54AE" w:rsidRDefault="009F54AE" w:rsidP="00CE4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4019" w:rsidTr="009F54AE">
        <w:tc>
          <w:tcPr>
            <w:tcW w:w="3510" w:type="dxa"/>
          </w:tcPr>
          <w:p w:rsidR="00CE4019" w:rsidRDefault="00CE4019" w:rsidP="0000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7" w:type="dxa"/>
          </w:tcPr>
          <w:p w:rsidR="009F54AE" w:rsidRPr="009F54AE" w:rsidRDefault="009F54AE" w:rsidP="00CE35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E4019" w:rsidTr="009F54AE">
        <w:tc>
          <w:tcPr>
            <w:tcW w:w="3510" w:type="dxa"/>
          </w:tcPr>
          <w:p w:rsidR="00CE4019" w:rsidRDefault="00CE4019" w:rsidP="0000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7" w:type="dxa"/>
          </w:tcPr>
          <w:p w:rsidR="009F54AE" w:rsidRPr="009F54AE" w:rsidRDefault="009F54AE" w:rsidP="00CE35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4019" w:rsidTr="009F54AE">
        <w:tc>
          <w:tcPr>
            <w:tcW w:w="3510" w:type="dxa"/>
          </w:tcPr>
          <w:p w:rsidR="00CE4019" w:rsidRDefault="00CE4019" w:rsidP="000075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7" w:type="dxa"/>
          </w:tcPr>
          <w:p w:rsidR="00CE4019" w:rsidRDefault="00CE4019" w:rsidP="009F5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4019" w:rsidRPr="00281407" w:rsidRDefault="00CE4019" w:rsidP="009F5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4019" w:rsidRDefault="00CE4019" w:rsidP="00CE4019"/>
    <w:p w:rsidR="0091452D" w:rsidRDefault="0091452D"/>
    <w:sectPr w:rsidR="0091452D" w:rsidSect="00007513">
      <w:pgSz w:w="11906" w:h="16838"/>
      <w:pgMar w:top="709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4019"/>
    <w:rsid w:val="00007513"/>
    <w:rsid w:val="000F6143"/>
    <w:rsid w:val="00183B3F"/>
    <w:rsid w:val="002F6841"/>
    <w:rsid w:val="006314FE"/>
    <w:rsid w:val="00745470"/>
    <w:rsid w:val="00773BBE"/>
    <w:rsid w:val="00820F5F"/>
    <w:rsid w:val="0091452D"/>
    <w:rsid w:val="00952EA1"/>
    <w:rsid w:val="009F54AE"/>
    <w:rsid w:val="00AE02B7"/>
    <w:rsid w:val="00BD31E2"/>
    <w:rsid w:val="00C04E86"/>
    <w:rsid w:val="00CE35EC"/>
    <w:rsid w:val="00CE4019"/>
    <w:rsid w:val="00E06B8D"/>
    <w:rsid w:val="00E13C07"/>
    <w:rsid w:val="00F44C6A"/>
    <w:rsid w:val="00FC2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01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40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Kolyaskina</dc:creator>
  <cp:lastModifiedBy>Kolyaskina</cp:lastModifiedBy>
  <cp:revision>2</cp:revision>
  <cp:lastPrinted>2020-05-26T01:52:00Z</cp:lastPrinted>
  <dcterms:created xsi:type="dcterms:W3CDTF">2020-05-27T08:39:00Z</dcterms:created>
  <dcterms:modified xsi:type="dcterms:W3CDTF">2020-05-27T08:39:00Z</dcterms:modified>
</cp:coreProperties>
</file>